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5BA" w:rsidRPr="002F3189" w:rsidRDefault="000125BA" w:rsidP="00A85D54">
      <w:pPr>
        <w:suppressAutoHyphens/>
        <w:spacing w:line="240" w:lineRule="auto"/>
        <w:ind w:firstLine="0"/>
        <w:rPr>
          <w:b/>
          <w:snapToGrid w:val="0"/>
          <w:sz w:val="18"/>
          <w:szCs w:val="18"/>
        </w:rPr>
      </w:pPr>
    </w:p>
    <w:p w:rsidR="002F3189" w:rsidRPr="00F9023D" w:rsidRDefault="00F9023D" w:rsidP="002F3189">
      <w:pPr>
        <w:suppressAutoHyphens/>
        <w:spacing w:line="240" w:lineRule="auto"/>
        <w:ind w:firstLine="0"/>
        <w:jc w:val="center"/>
        <w:rPr>
          <w:b/>
          <w:snapToGrid w:val="0"/>
          <w:sz w:val="26"/>
          <w:szCs w:val="26"/>
        </w:rPr>
      </w:pPr>
      <w:r w:rsidRPr="00F9023D">
        <w:rPr>
          <w:b/>
        </w:rPr>
        <w:t>Годовой план-график работ по техническому обслуживанию и планово-предупредительному ремонту</w:t>
      </w:r>
    </w:p>
    <w:p w:rsidR="002F3189" w:rsidRPr="002F3189" w:rsidRDefault="002F3189" w:rsidP="002F3189">
      <w:pPr>
        <w:spacing w:line="240" w:lineRule="auto"/>
        <w:ind w:firstLine="0"/>
        <w:rPr>
          <w:snapToGrid w:val="0"/>
          <w:sz w:val="18"/>
          <w:szCs w:val="18"/>
        </w:rPr>
      </w:pPr>
    </w:p>
    <w:p w:rsidR="002F3189" w:rsidRPr="00A85D54" w:rsidRDefault="002F3189" w:rsidP="002F3189">
      <w:pPr>
        <w:spacing w:line="240" w:lineRule="auto"/>
        <w:ind w:firstLine="0"/>
        <w:rPr>
          <w:snapToGrid w:val="0"/>
          <w:sz w:val="20"/>
          <w:szCs w:val="20"/>
        </w:rPr>
      </w:pPr>
      <w:r w:rsidRPr="00A85D54">
        <w:rPr>
          <w:snapToGrid w:val="0"/>
          <w:sz w:val="20"/>
          <w:szCs w:val="20"/>
        </w:rPr>
        <w:t xml:space="preserve">Начало оказания услуг: «01» </w:t>
      </w:r>
      <w:r w:rsidR="00101BA8">
        <w:rPr>
          <w:snapToGrid w:val="0"/>
          <w:sz w:val="20"/>
          <w:szCs w:val="20"/>
        </w:rPr>
        <w:t>января</w:t>
      </w:r>
      <w:r w:rsidRPr="00A85D54">
        <w:rPr>
          <w:snapToGrid w:val="0"/>
          <w:sz w:val="20"/>
          <w:szCs w:val="20"/>
        </w:rPr>
        <w:t xml:space="preserve"> 202</w:t>
      </w:r>
      <w:r w:rsidR="00101BA8">
        <w:rPr>
          <w:snapToGrid w:val="0"/>
          <w:sz w:val="20"/>
          <w:szCs w:val="20"/>
        </w:rPr>
        <w:t>3</w:t>
      </w:r>
      <w:r w:rsidRPr="00A85D54">
        <w:rPr>
          <w:snapToGrid w:val="0"/>
          <w:sz w:val="20"/>
          <w:szCs w:val="20"/>
        </w:rPr>
        <w:t xml:space="preserve"> года.</w:t>
      </w:r>
    </w:p>
    <w:p w:rsidR="002F3189" w:rsidRPr="00A85D54" w:rsidRDefault="002F3189" w:rsidP="002F3189">
      <w:pPr>
        <w:spacing w:line="240" w:lineRule="auto"/>
        <w:ind w:firstLine="0"/>
        <w:rPr>
          <w:snapToGrid w:val="0"/>
          <w:sz w:val="20"/>
          <w:szCs w:val="20"/>
        </w:rPr>
      </w:pPr>
      <w:r w:rsidRPr="00A85D54">
        <w:rPr>
          <w:snapToGrid w:val="0"/>
          <w:sz w:val="20"/>
          <w:szCs w:val="20"/>
        </w:rPr>
        <w:t>Окончание оказания услуг: «31» января 202</w:t>
      </w:r>
      <w:r w:rsidR="00101BA8">
        <w:rPr>
          <w:snapToGrid w:val="0"/>
          <w:sz w:val="20"/>
          <w:szCs w:val="20"/>
        </w:rPr>
        <w:t>3</w:t>
      </w:r>
      <w:r w:rsidRPr="00A85D54">
        <w:rPr>
          <w:snapToGrid w:val="0"/>
          <w:sz w:val="20"/>
          <w:szCs w:val="20"/>
        </w:rPr>
        <w:t xml:space="preserve"> года.</w:t>
      </w:r>
    </w:p>
    <w:tbl>
      <w:tblPr>
        <w:tblW w:w="516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504"/>
        <w:gridCol w:w="799"/>
        <w:gridCol w:w="865"/>
        <w:gridCol w:w="625"/>
        <w:gridCol w:w="785"/>
        <w:gridCol w:w="576"/>
        <w:gridCol w:w="659"/>
        <w:gridCol w:w="862"/>
        <w:gridCol w:w="924"/>
        <w:gridCol w:w="939"/>
        <w:gridCol w:w="859"/>
        <w:gridCol w:w="1042"/>
        <w:gridCol w:w="853"/>
      </w:tblGrid>
      <w:tr w:rsidR="00101BA8" w:rsidRPr="002F3189" w:rsidTr="00101BA8">
        <w:trPr>
          <w:cantSplit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keepNext/>
              <w:spacing w:before="40" w:after="40" w:line="240" w:lineRule="auto"/>
              <w:ind w:right="57"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№ п/п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keepNext/>
              <w:spacing w:before="40" w:after="40" w:line="240" w:lineRule="auto"/>
              <w:ind w:right="57"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Наименование этапа</w:t>
            </w:r>
          </w:p>
        </w:tc>
        <w:tc>
          <w:tcPr>
            <w:tcW w:w="3305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BA8" w:rsidRPr="002F3189" w:rsidRDefault="00101BA8" w:rsidP="002F3189">
            <w:pPr>
              <w:keepNext/>
              <w:spacing w:before="40" w:after="40" w:line="240" w:lineRule="auto"/>
              <w:ind w:right="57"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График оказания услуг, в месяцах с момента подписания Договора</w:t>
            </w:r>
          </w:p>
        </w:tc>
      </w:tr>
      <w:tr w:rsidR="00101BA8" w:rsidRPr="002F3189" w:rsidTr="00101BA8">
        <w:trPr>
          <w:cantSplit/>
        </w:trPr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 2023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Февраль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Март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Апрель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Май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Июнь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Июль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Август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Сентябрь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Октябрь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Ноябрь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Pr="002F3189" w:rsidRDefault="00101BA8" w:rsidP="002F318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Декабрь</w:t>
            </w:r>
          </w:p>
          <w:p w:rsidR="00101BA8" w:rsidRPr="00EF2DC5" w:rsidRDefault="00101BA8" w:rsidP="00EF2DC5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Pr="009A27A8" w:rsidRDefault="00101BA8" w:rsidP="00F9023D">
            <w:pPr>
              <w:spacing w:line="240" w:lineRule="auto"/>
              <w:ind w:firstLine="0"/>
              <w:rPr>
                <w:snapToGrid w:val="0"/>
                <w:sz w:val="18"/>
                <w:szCs w:val="18"/>
              </w:rPr>
            </w:pPr>
            <w:r w:rsidRPr="009A27A8">
              <w:rPr>
                <w:snapToGrid w:val="0"/>
                <w:sz w:val="18"/>
                <w:szCs w:val="18"/>
              </w:rPr>
              <w:t>Техническое обслуживание</w:t>
            </w:r>
            <w:r>
              <w:rPr>
                <w:snapToGrid w:val="0"/>
                <w:sz w:val="18"/>
                <w:szCs w:val="18"/>
              </w:rPr>
              <w:t xml:space="preserve"> и </w:t>
            </w:r>
            <w:proofErr w:type="spellStart"/>
            <w:r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 предупредительны</w:t>
            </w:r>
            <w:r w:rsidR="00F9023D">
              <w:rPr>
                <w:snapToGrid w:val="0"/>
                <w:sz w:val="18"/>
                <w:szCs w:val="18"/>
              </w:rPr>
              <w:t>й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="00F9023D">
              <w:rPr>
                <w:snapToGrid w:val="0"/>
                <w:sz w:val="18"/>
                <w:szCs w:val="18"/>
              </w:rPr>
              <w:t>ремонт</w:t>
            </w:r>
            <w:r w:rsidRPr="009A27A8">
              <w:rPr>
                <w:snapToGrid w:val="0"/>
                <w:sz w:val="18"/>
                <w:szCs w:val="18"/>
              </w:rPr>
              <w:t xml:space="preserve"> </w:t>
            </w:r>
            <w:r w:rsidRPr="00101BA8">
              <w:rPr>
                <w:sz w:val="18"/>
                <w:szCs w:val="18"/>
              </w:rPr>
              <w:t xml:space="preserve">систем противопожарной защиты зданий и сооружений филиала </w:t>
            </w:r>
            <w:r w:rsidRPr="009A27A8">
              <w:rPr>
                <w:snapToGrid w:val="0"/>
                <w:sz w:val="18"/>
                <w:szCs w:val="18"/>
              </w:rPr>
              <w:t>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rFonts w:ascii="GOST type B" w:hAnsi="GOST type B"/>
                <w:b/>
                <w:snapToGrid w:val="0"/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4.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5.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6.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7.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8.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9.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11.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BA8" w:rsidRPr="002F3189" w:rsidTr="00101BA8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  <w:r w:rsidRPr="002F3189">
              <w:rPr>
                <w:snapToGrid w:val="0"/>
                <w:sz w:val="18"/>
                <w:szCs w:val="18"/>
              </w:rPr>
              <w:t>12.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Default="00F9023D" w:rsidP="00101BA8">
            <w:pPr>
              <w:spacing w:line="240" w:lineRule="auto"/>
              <w:ind w:firstLine="0"/>
            </w:pPr>
            <w:r w:rsidRPr="00F9023D">
              <w:rPr>
                <w:snapToGrid w:val="0"/>
                <w:sz w:val="18"/>
                <w:szCs w:val="18"/>
              </w:rPr>
              <w:t xml:space="preserve">Техническое обслуживание и </w:t>
            </w:r>
            <w:proofErr w:type="spellStart"/>
            <w:r w:rsidRPr="00F9023D">
              <w:rPr>
                <w:snapToGrid w:val="0"/>
                <w:sz w:val="18"/>
                <w:szCs w:val="18"/>
              </w:rPr>
              <w:t>планово</w:t>
            </w:r>
            <w:proofErr w:type="spellEnd"/>
            <w:r w:rsidRPr="00F9023D">
              <w:rPr>
                <w:snapToGrid w:val="0"/>
                <w:sz w:val="18"/>
                <w:szCs w:val="18"/>
              </w:rPr>
              <w:t xml:space="preserve"> предупредительный ремонт систем противопожарной защиты зданий и сооружений филиала АО «ДРСК» «Приморские электрические сети»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BA8" w:rsidRPr="002F3189" w:rsidRDefault="00101BA8" w:rsidP="00101BA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2F3189">
              <w:rPr>
                <w:b/>
                <w:snapToGrid w:val="0"/>
                <w:sz w:val="28"/>
                <w:szCs w:val="18"/>
              </w:rPr>
              <w:t>×</w:t>
            </w:r>
          </w:p>
        </w:tc>
      </w:tr>
    </w:tbl>
    <w:p w:rsidR="002F3189" w:rsidRDefault="002F3189" w:rsidP="002F3189">
      <w:pPr>
        <w:tabs>
          <w:tab w:val="left" w:pos="360"/>
          <w:tab w:val="left" w:pos="3240"/>
          <w:tab w:val="left" w:pos="3420"/>
        </w:tabs>
        <w:spacing w:line="240" w:lineRule="auto"/>
        <w:ind w:firstLine="0"/>
        <w:jc w:val="left"/>
        <w:rPr>
          <w:b/>
          <w:i/>
          <w:sz w:val="26"/>
          <w:szCs w:val="26"/>
        </w:rPr>
      </w:pPr>
    </w:p>
    <w:p w:rsidR="00101BA8" w:rsidRDefault="00101BA8" w:rsidP="005C1758">
      <w:pPr>
        <w:tabs>
          <w:tab w:val="left" w:pos="360"/>
          <w:tab w:val="left" w:pos="3240"/>
          <w:tab w:val="left" w:pos="3420"/>
        </w:tabs>
        <w:spacing w:line="240" w:lineRule="auto"/>
        <w:ind w:firstLine="0"/>
        <w:jc w:val="center"/>
        <w:rPr>
          <w:b/>
          <w:i/>
          <w:sz w:val="26"/>
          <w:szCs w:val="26"/>
        </w:rPr>
      </w:pPr>
    </w:p>
    <w:p w:rsidR="00101BA8" w:rsidRDefault="00101BA8" w:rsidP="005C1758">
      <w:pPr>
        <w:tabs>
          <w:tab w:val="left" w:pos="360"/>
          <w:tab w:val="left" w:pos="3240"/>
          <w:tab w:val="left" w:pos="3420"/>
        </w:tabs>
        <w:spacing w:line="240" w:lineRule="auto"/>
        <w:ind w:firstLine="0"/>
        <w:jc w:val="center"/>
        <w:rPr>
          <w:b/>
          <w:i/>
          <w:sz w:val="26"/>
          <w:szCs w:val="26"/>
        </w:rPr>
      </w:pPr>
    </w:p>
    <w:p w:rsidR="00D860E4" w:rsidRPr="00A85D54" w:rsidRDefault="00D860E4" w:rsidP="005C1758">
      <w:pPr>
        <w:tabs>
          <w:tab w:val="left" w:pos="360"/>
          <w:tab w:val="left" w:pos="3240"/>
          <w:tab w:val="left" w:pos="3420"/>
        </w:tabs>
        <w:spacing w:line="240" w:lineRule="auto"/>
        <w:ind w:firstLine="0"/>
        <w:jc w:val="center"/>
        <w:rPr>
          <w:b/>
          <w:i/>
          <w:sz w:val="26"/>
          <w:szCs w:val="26"/>
        </w:rPr>
      </w:pPr>
      <w:bookmarkStart w:id="0" w:name="_GoBack"/>
      <w:bookmarkEnd w:id="0"/>
    </w:p>
    <w:sectPr w:rsidR="00D860E4" w:rsidRPr="00A85D54" w:rsidSect="00101BA8">
      <w:headerReference w:type="first" r:id="rId7"/>
      <w:pgSz w:w="16838" w:h="11906" w:orient="landscape"/>
      <w:pgMar w:top="568" w:right="1345" w:bottom="709" w:left="1134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58C" w:rsidRDefault="00D9258C" w:rsidP="001762C5">
      <w:pPr>
        <w:spacing w:line="240" w:lineRule="auto"/>
      </w:pPr>
      <w:r>
        <w:separator/>
      </w:r>
    </w:p>
  </w:endnote>
  <w:endnote w:type="continuationSeparator" w:id="0">
    <w:p w:rsidR="00D9258C" w:rsidRDefault="00D9258C" w:rsidP="00176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OST type B">
    <w:altName w:val="Symbo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58C" w:rsidRDefault="00D9258C" w:rsidP="001762C5">
      <w:pPr>
        <w:spacing w:line="240" w:lineRule="auto"/>
      </w:pPr>
      <w:r>
        <w:separator/>
      </w:r>
    </w:p>
  </w:footnote>
  <w:footnote w:type="continuationSeparator" w:id="0">
    <w:p w:rsidR="00D9258C" w:rsidRDefault="00D9258C" w:rsidP="001762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063" w:type="dxa"/>
      <w:jc w:val="right"/>
      <w:tblLook w:val="04A0" w:firstRow="1" w:lastRow="0" w:firstColumn="1" w:lastColumn="0" w:noHBand="0" w:noVBand="1"/>
    </w:tblPr>
    <w:tblGrid>
      <w:gridCol w:w="3063"/>
    </w:tblGrid>
    <w:tr w:rsidR="007B5B6C" w:rsidRPr="00DF3DF6" w:rsidTr="00EF2DC5">
      <w:trPr>
        <w:trHeight w:val="204"/>
        <w:jc w:val="right"/>
      </w:trPr>
      <w:tc>
        <w:tcPr>
          <w:tcW w:w="30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7B5B6C" w:rsidRPr="00DF3DF6" w:rsidRDefault="007B5B6C" w:rsidP="00DF3DF6">
          <w:pPr>
            <w:spacing w:line="240" w:lineRule="auto"/>
            <w:ind w:firstLine="0"/>
            <w:jc w:val="right"/>
            <w:rPr>
              <w:b/>
              <w:bCs/>
            </w:rPr>
          </w:pPr>
          <w:r w:rsidRPr="00DF3DF6">
            <w:rPr>
              <w:b/>
              <w:bCs/>
            </w:rPr>
            <w:t xml:space="preserve">                                                     Приложение №</w:t>
          </w:r>
          <w:r w:rsidR="00A85D54">
            <w:rPr>
              <w:b/>
              <w:bCs/>
            </w:rPr>
            <w:t>3</w:t>
          </w:r>
        </w:p>
      </w:tc>
    </w:tr>
    <w:tr w:rsidR="007B5B6C" w:rsidRPr="00DF3DF6" w:rsidTr="00EF2DC5">
      <w:trPr>
        <w:trHeight w:val="204"/>
        <w:jc w:val="right"/>
      </w:trPr>
      <w:tc>
        <w:tcPr>
          <w:tcW w:w="3063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7B5B6C" w:rsidRPr="00DF3DF6" w:rsidRDefault="00937E08" w:rsidP="00DF3DF6">
          <w:pPr>
            <w:spacing w:line="240" w:lineRule="auto"/>
            <w:ind w:firstLine="0"/>
            <w:jc w:val="right"/>
            <w:rPr>
              <w:b/>
              <w:bCs/>
            </w:rPr>
          </w:pPr>
          <w:r>
            <w:rPr>
              <w:b/>
              <w:bCs/>
            </w:rPr>
            <w:t>к тех. требованию</w:t>
          </w:r>
        </w:p>
      </w:tc>
    </w:tr>
  </w:tbl>
  <w:p w:rsidR="007B5B6C" w:rsidRPr="007B5B6C" w:rsidRDefault="007B5B6C" w:rsidP="007B5B6C">
    <w:pPr>
      <w:pStyle w:val="a3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92173"/>
    <w:multiLevelType w:val="hybridMultilevel"/>
    <w:tmpl w:val="3754F55E"/>
    <w:lvl w:ilvl="0" w:tplc="53AEAECE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 w:tplc="C87487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1657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881C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AC1F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2EFD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687D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746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1444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4B"/>
    <w:rsid w:val="000125BA"/>
    <w:rsid w:val="00046428"/>
    <w:rsid w:val="0004795E"/>
    <w:rsid w:val="00053846"/>
    <w:rsid w:val="00097AF3"/>
    <w:rsid w:val="00101BA8"/>
    <w:rsid w:val="001237BF"/>
    <w:rsid w:val="001762C5"/>
    <w:rsid w:val="001B783A"/>
    <w:rsid w:val="00282B94"/>
    <w:rsid w:val="002D624B"/>
    <w:rsid w:val="002F3189"/>
    <w:rsid w:val="00345787"/>
    <w:rsid w:val="00346FC1"/>
    <w:rsid w:val="00422928"/>
    <w:rsid w:val="0052788F"/>
    <w:rsid w:val="005C003F"/>
    <w:rsid w:val="005C1758"/>
    <w:rsid w:val="005D67F7"/>
    <w:rsid w:val="007B5B6C"/>
    <w:rsid w:val="007B7A0C"/>
    <w:rsid w:val="0084642D"/>
    <w:rsid w:val="00865252"/>
    <w:rsid w:val="0090712F"/>
    <w:rsid w:val="00937E08"/>
    <w:rsid w:val="009A27A8"/>
    <w:rsid w:val="00A85D54"/>
    <w:rsid w:val="00AE6106"/>
    <w:rsid w:val="00B137CF"/>
    <w:rsid w:val="00B147C2"/>
    <w:rsid w:val="00B40340"/>
    <w:rsid w:val="00B62020"/>
    <w:rsid w:val="00BC2555"/>
    <w:rsid w:val="00D860E4"/>
    <w:rsid w:val="00D9258C"/>
    <w:rsid w:val="00DD6102"/>
    <w:rsid w:val="00DF3DF6"/>
    <w:rsid w:val="00E73B71"/>
    <w:rsid w:val="00ED1846"/>
    <w:rsid w:val="00EF2DC5"/>
    <w:rsid w:val="00F75029"/>
    <w:rsid w:val="00F9023D"/>
    <w:rsid w:val="00F9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F4BC1"/>
  <w15:docId w15:val="{8E324811-31A2-4B64-94AE-98F33C5E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2C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2C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2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762C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2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1762C5"/>
    <w:pPr>
      <w:spacing w:line="240" w:lineRule="auto"/>
      <w:ind w:left="720" w:firstLine="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4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</dc:creator>
  <cp:lastModifiedBy>Кондратенко Степан Сергеевич</cp:lastModifiedBy>
  <cp:revision>4</cp:revision>
  <dcterms:created xsi:type="dcterms:W3CDTF">2022-09-01T07:48:00Z</dcterms:created>
  <dcterms:modified xsi:type="dcterms:W3CDTF">2022-10-13T00:57:00Z</dcterms:modified>
</cp:coreProperties>
</file>